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4E5945D1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4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2A7AA8B0" w:rsidR="00CA2BEB" w:rsidRPr="0082571A" w:rsidRDefault="0082571A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Финансовый управляющий </w:t>
      </w:r>
      <w:r w:rsidR="008B215B" w:rsidRPr="008B215B">
        <w:rPr>
          <w:rFonts w:ascii="Times New Roman" w:hAnsi="Times New Roman" w:cs="Times New Roman"/>
        </w:rPr>
        <w:t xml:space="preserve"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 </w:t>
      </w:r>
      <w:r w:rsidRPr="0082571A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8B215B">
        <w:rPr>
          <w:rFonts w:ascii="Times New Roman" w:hAnsi="Times New Roman" w:cs="Times New Roman"/>
        </w:rPr>
        <w:t>Р</w:t>
      </w:r>
      <w:r w:rsidR="008B215B" w:rsidRPr="008B215B">
        <w:rPr>
          <w:rFonts w:ascii="Times New Roman" w:eastAsia="Calibri" w:hAnsi="Times New Roman" w:cs="Times New Roman"/>
        </w:rPr>
        <w:t>ешения Арбитражного суда города Москвы от 28.09.2023 г. по делу № А40-2015/2023</w:t>
      </w:r>
      <w:r w:rsidR="00D97BAC" w:rsidRPr="0082571A">
        <w:rPr>
          <w:rFonts w:ascii="Times New Roman" w:hAnsi="Times New Roman" w:cs="Times New Roman"/>
        </w:rPr>
        <w:t>,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ПРЕДМЕТ ДОГОВОРА</w:t>
      </w:r>
    </w:p>
    <w:p w14:paraId="70842D20" w14:textId="19616153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="00EF48EE">
        <w:rPr>
          <w:rFonts w:ascii="Times New Roman" w:hAnsi="Times New Roman" w:cs="Times New Roman"/>
        </w:rPr>
        <w:t xml:space="preserve">повторных </w:t>
      </w:r>
      <w:bookmarkStart w:id="0" w:name="_GoBack"/>
      <w:bookmarkEnd w:id="0"/>
      <w:r w:rsidRPr="0082571A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82571A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0DDD8E42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Идентификационный номер </w:t>
      </w:r>
      <w:r w:rsidR="00EA278E" w:rsidRPr="0082571A">
        <w:rPr>
          <w:rFonts w:ascii="Times New Roman" w:hAnsi="Times New Roman" w:cs="Times New Roman"/>
          <w:lang w:val="en-US"/>
        </w:rPr>
        <w:t>VIN</w:t>
      </w:r>
      <w:r w:rsidR="00EA278E" w:rsidRPr="0082571A">
        <w:rPr>
          <w:rFonts w:ascii="Times New Roman" w:hAnsi="Times New Roman" w:cs="Times New Roman"/>
        </w:rPr>
        <w:t xml:space="preserve"> </w:t>
      </w:r>
      <w:r w:rsidR="008B215B" w:rsidRPr="008B215B">
        <w:rPr>
          <w:rFonts w:ascii="Times New Roman" w:hAnsi="Times New Roman" w:cs="Times New Roman"/>
          <w:lang w:val="en-US"/>
        </w:rPr>
        <w:t>Z</w:t>
      </w:r>
      <w:r w:rsidR="008B215B" w:rsidRPr="008B215B">
        <w:rPr>
          <w:rFonts w:ascii="Times New Roman" w:hAnsi="Times New Roman" w:cs="Times New Roman"/>
        </w:rPr>
        <w:t>94</w:t>
      </w:r>
      <w:r w:rsidR="008B215B" w:rsidRPr="008B215B">
        <w:rPr>
          <w:rFonts w:ascii="Times New Roman" w:hAnsi="Times New Roman" w:cs="Times New Roman"/>
          <w:lang w:val="en-US"/>
        </w:rPr>
        <w:t>C</w:t>
      </w:r>
      <w:r w:rsidR="008B215B" w:rsidRPr="008B215B">
        <w:rPr>
          <w:rFonts w:ascii="Times New Roman" w:hAnsi="Times New Roman" w:cs="Times New Roman"/>
        </w:rPr>
        <w:t>351</w:t>
      </w:r>
      <w:r w:rsidR="008B215B" w:rsidRPr="008B215B">
        <w:rPr>
          <w:rFonts w:ascii="Times New Roman" w:hAnsi="Times New Roman" w:cs="Times New Roman"/>
          <w:lang w:val="en-US"/>
        </w:rPr>
        <w:t>BBKR</w:t>
      </w:r>
      <w:r w:rsidR="008B215B" w:rsidRPr="008B215B">
        <w:rPr>
          <w:rFonts w:ascii="Times New Roman" w:hAnsi="Times New Roman" w:cs="Times New Roman"/>
        </w:rPr>
        <w:t>044426</w:t>
      </w:r>
    </w:p>
    <w:p w14:paraId="5AF3E08C" w14:textId="3469F943" w:rsidR="00512E95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Марка, модель </w:t>
      </w:r>
      <w:proofErr w:type="spellStart"/>
      <w:r w:rsidR="008B215B" w:rsidRPr="008B215B">
        <w:rPr>
          <w:rFonts w:ascii="Times New Roman" w:hAnsi="Times New Roman" w:cs="Times New Roman"/>
          <w:b/>
          <w:spacing w:val="-4"/>
        </w:rPr>
        <w:t>Kia</w:t>
      </w:r>
      <w:proofErr w:type="spellEnd"/>
      <w:r w:rsidR="008B215B" w:rsidRPr="008B215B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="008B215B" w:rsidRPr="008B215B">
        <w:rPr>
          <w:rFonts w:ascii="Times New Roman" w:hAnsi="Times New Roman" w:cs="Times New Roman"/>
          <w:b/>
          <w:spacing w:val="-4"/>
        </w:rPr>
        <w:t>Rio</w:t>
      </w:r>
      <w:proofErr w:type="spellEnd"/>
    </w:p>
    <w:p w14:paraId="7C70A49C" w14:textId="056D0157" w:rsidR="00535334" w:rsidRDefault="0082571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Т</w:t>
      </w:r>
      <w:r w:rsidR="00535334" w:rsidRPr="0082571A">
        <w:rPr>
          <w:rFonts w:ascii="Times New Roman" w:hAnsi="Times New Roman" w:cs="Times New Roman"/>
        </w:rPr>
        <w:t>ип ТС легковой</w:t>
      </w:r>
      <w:r w:rsidRPr="0082571A">
        <w:rPr>
          <w:rFonts w:ascii="Times New Roman" w:hAnsi="Times New Roman" w:cs="Times New Roman"/>
        </w:rPr>
        <w:t xml:space="preserve"> </w:t>
      </w:r>
      <w:r w:rsidR="008B215B">
        <w:rPr>
          <w:rFonts w:ascii="Times New Roman" w:hAnsi="Times New Roman" w:cs="Times New Roman"/>
        </w:rPr>
        <w:t>комби (хэтчбек)</w:t>
      </w:r>
    </w:p>
    <w:p w14:paraId="25CCCA28" w14:textId="5372E795" w:rsidR="008B215B" w:rsidRPr="0082571A" w:rsidRDefault="008B215B" w:rsidP="008B2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Год выпуска 20</w:t>
      </w:r>
      <w:r>
        <w:rPr>
          <w:rFonts w:ascii="Times New Roman" w:hAnsi="Times New Roman" w:cs="Times New Roman"/>
        </w:rPr>
        <w:t>18</w:t>
      </w:r>
    </w:p>
    <w:p w14:paraId="41D90B05" w14:textId="4C12FDAA" w:rsidR="008B215B" w:rsidRPr="005551E0" w:rsidRDefault="008B215B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Модель, номер </w:t>
      </w:r>
      <w:proofErr w:type="spellStart"/>
      <w:r>
        <w:rPr>
          <w:rFonts w:ascii="Times New Roman" w:hAnsi="Times New Roman" w:cs="Times New Roman"/>
        </w:rPr>
        <w:t>двиг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JW</w:t>
      </w:r>
      <w:r w:rsidRPr="005551E0">
        <w:rPr>
          <w:rFonts w:ascii="Times New Roman" w:hAnsi="Times New Roman" w:cs="Times New Roman"/>
        </w:rPr>
        <w:t>562314</w:t>
      </w:r>
    </w:p>
    <w:p w14:paraId="0F9A5088" w14:textId="682558CD" w:rsidR="008B215B" w:rsidRPr="005551E0" w:rsidRDefault="005551E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кузова (прицепа) </w:t>
      </w:r>
      <w:r w:rsidRPr="008B215B">
        <w:rPr>
          <w:rFonts w:ascii="Times New Roman" w:hAnsi="Times New Roman" w:cs="Times New Roman"/>
          <w:lang w:val="en-US"/>
        </w:rPr>
        <w:t>Z</w:t>
      </w:r>
      <w:r w:rsidRPr="008B215B">
        <w:rPr>
          <w:rFonts w:ascii="Times New Roman" w:hAnsi="Times New Roman" w:cs="Times New Roman"/>
        </w:rPr>
        <w:t>94</w:t>
      </w:r>
      <w:r w:rsidRPr="008B215B">
        <w:rPr>
          <w:rFonts w:ascii="Times New Roman" w:hAnsi="Times New Roman" w:cs="Times New Roman"/>
          <w:lang w:val="en-US"/>
        </w:rPr>
        <w:t>C</w:t>
      </w:r>
      <w:r w:rsidRPr="008B215B">
        <w:rPr>
          <w:rFonts w:ascii="Times New Roman" w:hAnsi="Times New Roman" w:cs="Times New Roman"/>
        </w:rPr>
        <w:t>351</w:t>
      </w:r>
      <w:r w:rsidRPr="008B215B">
        <w:rPr>
          <w:rFonts w:ascii="Times New Roman" w:hAnsi="Times New Roman" w:cs="Times New Roman"/>
          <w:lang w:val="en-US"/>
        </w:rPr>
        <w:t>BBKR</w:t>
      </w:r>
      <w:r w:rsidRPr="008B215B">
        <w:rPr>
          <w:rFonts w:ascii="Times New Roman" w:hAnsi="Times New Roman" w:cs="Times New Roman"/>
        </w:rPr>
        <w:t>044426</w:t>
      </w:r>
    </w:p>
    <w:p w14:paraId="3054FC24" w14:textId="20971AC0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Цвет </w:t>
      </w:r>
      <w:r w:rsidR="005551E0">
        <w:rPr>
          <w:rFonts w:ascii="Times New Roman" w:hAnsi="Times New Roman" w:cs="Times New Roman"/>
        </w:rPr>
        <w:t>черный</w:t>
      </w:r>
    </w:p>
    <w:p w14:paraId="2B7766B7" w14:textId="1B85564E" w:rsidR="007A410A" w:rsidRPr="0082571A" w:rsidRDefault="007A410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5551E0">
        <w:rPr>
          <w:rFonts w:ascii="Times New Roman" w:hAnsi="Times New Roman" w:cs="Times New Roman"/>
          <w:b/>
          <w:spacing w:val="-4"/>
        </w:rPr>
        <w:t>В108НР799</w:t>
      </w:r>
    </w:p>
    <w:p w14:paraId="6046BEBD" w14:textId="0EE7BB6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377B89C7" w:rsidR="00967290" w:rsidRPr="0082571A" w:rsidRDefault="00967290" w:rsidP="00EF48E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EF48EE">
        <w:rPr>
          <w:rFonts w:ascii="Times New Roman" w:hAnsi="Times New Roman" w:cs="Times New Roman"/>
          <w:b/>
          <w:bCs/>
          <w:spacing w:val="-4"/>
        </w:rPr>
        <w:t>118 530</w:t>
      </w:r>
      <w:r w:rsidR="00EF48EE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EF48EE">
        <w:rPr>
          <w:rFonts w:ascii="Times New Roman" w:hAnsi="Times New Roman" w:cs="Times New Roman"/>
          <w:b/>
          <w:spacing w:val="-4"/>
        </w:rPr>
        <w:t>сто восемнадцать тысяч пятьсот тридцать</w:t>
      </w:r>
      <w:r w:rsidR="00EF48EE" w:rsidRPr="00981777">
        <w:rPr>
          <w:rFonts w:ascii="Times New Roman" w:hAnsi="Times New Roman" w:cs="Times New Roman"/>
          <w:b/>
          <w:spacing w:val="-4"/>
        </w:rPr>
        <w:t>) руб.</w:t>
      </w:r>
      <w:r w:rsidR="00EF48EE">
        <w:rPr>
          <w:rFonts w:ascii="Times New Roman" w:hAnsi="Times New Roman" w:cs="Times New Roman"/>
          <w:b/>
          <w:spacing w:val="-4"/>
        </w:rPr>
        <w:t xml:space="preserve"> </w:t>
      </w:r>
      <w:r w:rsidR="009B1CEC" w:rsidRPr="0082571A">
        <w:rPr>
          <w:rFonts w:ascii="Times New Roman" w:hAnsi="Times New Roman" w:cs="Times New Roman"/>
          <w:b/>
          <w:bCs/>
        </w:rPr>
        <w:t>руб.</w:t>
      </w:r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56937579" w14:textId="77777777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Финансовый управляющий Гудкова Оксана Евгеньевна, действующая на основании Решения Арбитражного суда города Москвы от 28.09.2023 г. по делу № А40-2015/2023.</w:t>
      </w:r>
    </w:p>
    <w:p w14:paraId="720E94B2" w14:textId="507273B0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 124-698-640 91, адрес регистрации: 142770, г. Москва, пос. Сосенское, Скандинавский б-р, д. 23, корп.1, кв. 222).</w:t>
      </w:r>
    </w:p>
    <w:p w14:paraId="346B6687" w14:textId="5A7A6E84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Ф. И. О. получателя Гришин Антон Дмитриевич, счет получателя 40817810050173129838, филиал «Центральный» ПАО «</w:t>
      </w:r>
      <w:proofErr w:type="spellStart"/>
      <w:r>
        <w:rPr>
          <w:rFonts w:ascii="Times New Roman" w:hAnsi="Times New Roman" w:cs="Times New Roman"/>
          <w:spacing w:val="-4"/>
        </w:rPr>
        <w:t>Совкомбанк</w:t>
      </w:r>
      <w:proofErr w:type="spellEnd"/>
      <w:r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>
        <w:rPr>
          <w:rFonts w:ascii="Times New Roman" w:hAnsi="Times New Roman" w:cs="Times New Roman"/>
          <w:spacing w:val="-4"/>
        </w:rPr>
        <w:t>кор</w:t>
      </w:r>
      <w:proofErr w:type="spellEnd"/>
      <w:r>
        <w:rPr>
          <w:rFonts w:ascii="Times New Roman" w:hAnsi="Times New Roman" w:cs="Times New Roman"/>
          <w:spacing w:val="-4"/>
        </w:rPr>
        <w:t>/счет</w:t>
      </w:r>
      <w:proofErr w:type="gramEnd"/>
      <w:r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0DE4A350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0224B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551E0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215B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EF48EE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DE373-189D-44A9-91A1-6D66B145C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2024-05-13T07:18:00Z</cp:lastPrinted>
  <dcterms:created xsi:type="dcterms:W3CDTF">2024-05-13T07:19:00Z</dcterms:created>
  <dcterms:modified xsi:type="dcterms:W3CDTF">2024-06-20T07:51:00Z</dcterms:modified>
</cp:coreProperties>
</file>