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723B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«Золотая Русь»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1B596D">
        <w:rPr>
          <w:rFonts w:ascii="Times New Roman" w:hAnsi="Times New Roman" w:cs="Times New Roman"/>
          <w:sz w:val="24"/>
          <w:szCs w:val="24"/>
        </w:rPr>
        <w:t>Слайковского</w:t>
      </w:r>
      <w:proofErr w:type="spellEnd"/>
      <w:r w:rsidR="001B596D">
        <w:rPr>
          <w:rFonts w:ascii="Times New Roman" w:hAnsi="Times New Roman" w:cs="Times New Roman"/>
          <w:sz w:val="24"/>
          <w:szCs w:val="24"/>
        </w:rPr>
        <w:t xml:space="preserve"> Дмитрия </w:t>
      </w:r>
      <w:proofErr w:type="spellStart"/>
      <w:r w:rsidR="001B596D">
        <w:rPr>
          <w:rFonts w:ascii="Times New Roman" w:hAnsi="Times New Roman" w:cs="Times New Roman"/>
          <w:sz w:val="24"/>
          <w:szCs w:val="24"/>
        </w:rPr>
        <w:t>Гамлетовича</w:t>
      </w:r>
      <w:proofErr w:type="spellEnd"/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24.06.2015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8951/2014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Претендент перечисляет, а Продавец  принимает задаток в размере ____________ (___________________________) 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723BE5" w:rsidRPr="00723BE5">
        <w:rPr>
          <w:rFonts w:ascii="Times New Roman" w:eastAsia="Arial" w:hAnsi="Times New Roman" w:cs="Times New Roman"/>
          <w:sz w:val="24"/>
        </w:rPr>
        <w:t>16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декабря</w:t>
      </w:r>
      <w:r w:rsidR="00723BE5" w:rsidRPr="00723BE5">
        <w:rPr>
          <w:rFonts w:ascii="Times New Roman" w:eastAsia="Arial" w:hAnsi="Times New Roman" w:cs="Times New Roman"/>
          <w:sz w:val="24"/>
        </w:rPr>
        <w:t xml:space="preserve"> 2015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723BE5" w:rsidRPr="00723BE5">
        <w:rPr>
          <w:rFonts w:ascii="Times New Roman" w:eastAsia="Arial" w:hAnsi="Times New Roman" w:cs="Times New Roman"/>
          <w:sz w:val="24"/>
        </w:rPr>
        <w:t>имущества ООО «Золотая Русь»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723BE5" w:rsidRPr="00723BE5">
        <w:rPr>
          <w:rFonts w:ascii="Times New Roman" w:hAnsi="Times New Roman" w:cs="Times New Roman"/>
          <w:color w:val="000000"/>
          <w:sz w:val="24"/>
        </w:rPr>
        <w:t>Лот</w:t>
      </w:r>
      <w:r w:rsidR="00254651">
        <w:rPr>
          <w:rFonts w:ascii="Times New Roman" w:hAnsi="Times New Roman" w:cs="Times New Roman"/>
          <w:color w:val="000000"/>
          <w:sz w:val="24"/>
        </w:rPr>
        <w:t xml:space="preserve"> № 2</w:t>
      </w:r>
      <w:r w:rsidR="00723BE5" w:rsidRPr="00723BE5">
        <w:rPr>
          <w:rFonts w:ascii="Times New Roman" w:hAnsi="Times New Roman" w:cs="Times New Roman"/>
          <w:color w:val="000000"/>
          <w:sz w:val="24"/>
        </w:rPr>
        <w:t xml:space="preserve"> </w:t>
      </w:r>
      <w:r w:rsidR="00254651" w:rsidRPr="00254651">
        <w:rPr>
          <w:rFonts w:ascii="Times New Roman" w:hAnsi="Times New Roman" w:cs="Times New Roman"/>
          <w:sz w:val="24"/>
        </w:rPr>
        <w:t>ПРАВО АРЕНДЫ ЗЕМЕЛЬНОГО УЧАСТКА категория земель: земли населённых пунктов, разрешённое использование: для размещения административного здания, общая площадь</w:t>
      </w:r>
      <w:proofErr w:type="gramEnd"/>
      <w:r w:rsidR="00254651" w:rsidRPr="00254651">
        <w:rPr>
          <w:rFonts w:ascii="Times New Roman" w:hAnsi="Times New Roman" w:cs="Times New Roman"/>
          <w:sz w:val="24"/>
        </w:rPr>
        <w:t xml:space="preserve"> 14269 </w:t>
      </w:r>
      <w:proofErr w:type="spellStart"/>
      <w:r w:rsidR="00254651" w:rsidRPr="00254651">
        <w:rPr>
          <w:rFonts w:ascii="Times New Roman" w:hAnsi="Times New Roman" w:cs="Times New Roman"/>
          <w:sz w:val="24"/>
        </w:rPr>
        <w:t>кв.м</w:t>
      </w:r>
      <w:proofErr w:type="spellEnd"/>
      <w:r w:rsidR="00254651" w:rsidRPr="00254651">
        <w:rPr>
          <w:rFonts w:ascii="Times New Roman" w:hAnsi="Times New Roman" w:cs="Times New Roman"/>
          <w:sz w:val="24"/>
        </w:rPr>
        <w:t xml:space="preserve">., кадастровый номер 38:22:000032:43 адрес объекта: Иркутская область, Иркутская область, г. Бодайбо, ул. Артёма Сергеева, 9. </w:t>
      </w:r>
      <w:r w:rsidR="00254651" w:rsidRPr="00254651">
        <w:rPr>
          <w:rFonts w:ascii="Times New Roman" w:hAnsi="Times New Roman" w:cs="Times New Roman"/>
          <w:bCs/>
          <w:sz w:val="24"/>
        </w:rPr>
        <w:t>Право аренды на основании Договора аренды № 31 от 28.01.2010г. Договор аренды вступил в силу с 28.01.2010 г. и действует до 01.01.2011 г. договор аренды считается пролонгированным на тот же срок и на тех же условиям, при условии, что ни одна из сторон не заявит о его расторжении.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254651">
        <w:rPr>
          <w:rFonts w:ascii="Times New Roman" w:eastAsia="Arial" w:hAnsi="Times New Roman" w:cs="Times New Roman"/>
          <w:sz w:val="24"/>
          <w:u w:val="single"/>
        </w:rPr>
        <w:t>45</w:t>
      </w:r>
      <w:bookmarkStart w:id="0" w:name="_GoBack"/>
      <w:bookmarkEnd w:id="0"/>
      <w:r w:rsidR="002244B8" w:rsidRPr="00723BE5">
        <w:rPr>
          <w:rFonts w:ascii="Times New Roman" w:eastAsia="Arial" w:hAnsi="Times New Roman" w:cs="Times New Roman"/>
          <w:sz w:val="24"/>
          <w:u w:val="single"/>
        </w:rPr>
        <w:t> 000,00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723BE5">
        <w:rPr>
          <w:rFonts w:ascii="Times New Roman" w:hAnsi="Times New Roman" w:cs="Times New Roman"/>
          <w:sz w:val="24"/>
          <w:szCs w:val="24"/>
        </w:rPr>
        <w:t>от 07.11.2015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  <w:u w:val="single"/>
        </w:rPr>
        <w:t>Получатель:</w:t>
      </w:r>
      <w:r w:rsidRPr="00723BE5">
        <w:rPr>
          <w:rFonts w:ascii="Times New Roman" w:hAnsi="Times New Roman" w:cs="Times New Roman"/>
          <w:sz w:val="24"/>
        </w:rPr>
        <w:t xml:space="preserve"> ООО «Золотая Русь»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ИНН 3802009162, ОГРН 1023800732515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napToGrid w:val="0"/>
          <w:sz w:val="24"/>
        </w:rPr>
      </w:pPr>
      <w:r w:rsidRPr="00723BE5">
        <w:rPr>
          <w:rFonts w:ascii="Times New Roman" w:hAnsi="Times New Roman" w:cs="Times New Roman"/>
          <w:sz w:val="24"/>
        </w:rPr>
        <w:t>Счет 40702810218350008002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  <w:u w:val="single"/>
        </w:rPr>
        <w:t>БАНК:</w:t>
      </w:r>
      <w:r w:rsidRPr="00723BE5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Почтовый адрес 665708, г. Братск, пр. Ленина, дом 35, а/я 2012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Юридический адрес 117997, г. Москва, ул. Вавилова, дом 19</w:t>
      </w:r>
    </w:p>
    <w:p w:rsidR="00723BE5" w:rsidRPr="00723BE5" w:rsidRDefault="00723BE5" w:rsidP="00723BE5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ИНН 7707083893  / КПП 380443001</w:t>
      </w:r>
    </w:p>
    <w:p w:rsidR="00723BE5" w:rsidRPr="00723BE5" w:rsidRDefault="00723BE5" w:rsidP="00723BE5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БИК 042520607</w:t>
      </w:r>
    </w:p>
    <w:p w:rsidR="00723BE5" w:rsidRPr="00723BE5" w:rsidRDefault="00723BE5" w:rsidP="00723BE5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ОГРН 1027700132195</w:t>
      </w:r>
    </w:p>
    <w:p w:rsidR="00723BE5" w:rsidRPr="00723BE5" w:rsidRDefault="00723BE5" w:rsidP="00723BE5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723BE5">
        <w:rPr>
          <w:rFonts w:ascii="Times New Roman" w:hAnsi="Times New Roman" w:cs="Times New Roman"/>
          <w:sz w:val="24"/>
          <w:szCs w:val="24"/>
        </w:rPr>
        <w:t>в срок не позднее 14</w:t>
      </w:r>
      <w:r w:rsidR="00AE02D7">
        <w:rPr>
          <w:rFonts w:ascii="Times New Roman" w:hAnsi="Times New Roman" w:cs="Times New Roman"/>
          <w:sz w:val="24"/>
          <w:szCs w:val="24"/>
        </w:rPr>
        <w:t>.12</w:t>
      </w:r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723BE5">
        <w:rPr>
          <w:rFonts w:ascii="Times New Roman" w:hAnsi="Times New Roman" w:cs="Times New Roman"/>
          <w:sz w:val="24"/>
          <w:szCs w:val="24"/>
        </w:rPr>
        <w:t>15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lastRenderedPageBreak/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1475F" w:rsidRDefault="004D36D0" w:rsidP="0021475F">
      <w:pPr>
        <w:pStyle w:val="ConsPlusNormal"/>
        <w:ind w:right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«Золотая Русь»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</w:t>
      </w:r>
    </w:p>
    <w:p w:rsidR="00AE02D7" w:rsidRDefault="004D36D0" w:rsidP="0021475F">
      <w:pPr>
        <w:pStyle w:val="ConsPlusNormal"/>
        <w:ind w:right="3686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Гамлетовича</w:t>
      </w:r>
      <w:proofErr w:type="spellEnd"/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24.06.2015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>
        <w:rPr>
          <w:rFonts w:ascii="Times New Roman" w:hAnsi="Times New Roman" w:cs="Times New Roman"/>
          <w:sz w:val="24"/>
          <w:szCs w:val="24"/>
        </w:rPr>
        <w:t>А19</w:t>
      </w:r>
      <w:r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8951/2014</w:t>
      </w:r>
    </w:p>
    <w:p w:rsidR="0021475F" w:rsidRPr="0021475F" w:rsidRDefault="0021475F" w:rsidP="0021475F"/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E1256"/>
    <w:rsid w:val="001173FF"/>
    <w:rsid w:val="001B596D"/>
    <w:rsid w:val="0021475F"/>
    <w:rsid w:val="002244B8"/>
    <w:rsid w:val="00254651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847DFC"/>
    <w:rsid w:val="008C06AD"/>
    <w:rsid w:val="008F622D"/>
    <w:rsid w:val="00A53B3B"/>
    <w:rsid w:val="00AE02D7"/>
    <w:rsid w:val="00CC3006"/>
    <w:rsid w:val="00D50608"/>
    <w:rsid w:val="00E321E2"/>
    <w:rsid w:val="00E552BB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2</cp:revision>
  <cp:lastPrinted>1601-01-01T00:00:00Z</cp:lastPrinted>
  <dcterms:created xsi:type="dcterms:W3CDTF">2015-11-06T06:02:00Z</dcterms:created>
  <dcterms:modified xsi:type="dcterms:W3CDTF">2015-11-06T06:02:00Z</dcterms:modified>
</cp:coreProperties>
</file>